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REGULAMIN HALI SPORTOWEJ</w:t>
      </w:r>
      <w:r w:rsidRPr="003454F9">
        <w:rPr>
          <w:b/>
          <w:bCs/>
        </w:rPr>
        <w:br/>
        <w:t>GMINNEGO OŚRODKA SPORTU I REKREACJI</w:t>
      </w:r>
      <w:r w:rsidRPr="003454F9">
        <w:rPr>
          <w:b/>
          <w:bCs/>
        </w:rPr>
        <w:br/>
        <w:t>W WILKOWICACH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§ 1</w:t>
      </w:r>
    </w:p>
    <w:p w:rsidR="003454F9" w:rsidRPr="003454F9" w:rsidRDefault="003454F9" w:rsidP="003454F9">
      <w:pPr>
        <w:numPr>
          <w:ilvl w:val="0"/>
          <w:numId w:val="1"/>
        </w:numPr>
      </w:pPr>
      <w:r w:rsidRPr="003454F9">
        <w:t>Hala sportowa służy do przeprowadzenie zajęć i rozgrywek sportowych, oraz innych imprez rekreacyjno-sportowych i kulturalnych.</w:t>
      </w:r>
    </w:p>
    <w:p w:rsidR="003454F9" w:rsidRPr="003454F9" w:rsidRDefault="003454F9" w:rsidP="003454F9">
      <w:pPr>
        <w:numPr>
          <w:ilvl w:val="0"/>
          <w:numId w:val="1"/>
        </w:numPr>
      </w:pPr>
      <w:r w:rsidRPr="003454F9">
        <w:t>Hala nie jest powszechnie dostępna. Zajęcia w hali odbywają się według wcześniej ustalonego harmonogramu.</w:t>
      </w:r>
    </w:p>
    <w:p w:rsidR="003454F9" w:rsidRPr="003454F9" w:rsidRDefault="003454F9" w:rsidP="003454F9">
      <w:pPr>
        <w:numPr>
          <w:ilvl w:val="0"/>
          <w:numId w:val="1"/>
        </w:numPr>
      </w:pPr>
      <w:r w:rsidRPr="003454F9">
        <w:t>Hala sportowa jest czynna:</w:t>
      </w:r>
    </w:p>
    <w:p w:rsidR="003454F9" w:rsidRPr="003454F9" w:rsidRDefault="003454F9" w:rsidP="003454F9">
      <w:pPr>
        <w:numPr>
          <w:ilvl w:val="1"/>
          <w:numId w:val="1"/>
        </w:numPr>
      </w:pPr>
      <w:r>
        <w:t>poniedziałek – piątek w godz. 7:00-22</w:t>
      </w:r>
      <w:r w:rsidRPr="003454F9">
        <w:t>:00,</w:t>
      </w:r>
    </w:p>
    <w:p w:rsidR="003454F9" w:rsidRPr="003454F9" w:rsidRDefault="003454F9" w:rsidP="003454F9">
      <w:pPr>
        <w:numPr>
          <w:ilvl w:val="1"/>
          <w:numId w:val="1"/>
        </w:numPr>
      </w:pPr>
      <w:r>
        <w:t>sobota</w:t>
      </w:r>
      <w:r w:rsidRPr="003454F9">
        <w:t>,</w:t>
      </w:r>
      <w:r>
        <w:t xml:space="preserve"> niedziela - </w:t>
      </w:r>
    </w:p>
    <w:p w:rsidR="003454F9" w:rsidRPr="003454F9" w:rsidRDefault="003454F9" w:rsidP="003454F9">
      <w:pPr>
        <w:numPr>
          <w:ilvl w:val="1"/>
          <w:numId w:val="1"/>
        </w:numPr>
      </w:pPr>
      <w:r w:rsidRPr="003454F9">
        <w:t>w razie potrzeby dni i godziny otwarcia mogą ulec zmianie.</w:t>
      </w:r>
    </w:p>
    <w:p w:rsidR="003454F9" w:rsidRPr="003454F9" w:rsidRDefault="003454F9" w:rsidP="003454F9">
      <w:pPr>
        <w:numPr>
          <w:ilvl w:val="0"/>
          <w:numId w:val="2"/>
        </w:numPr>
      </w:pPr>
      <w:r w:rsidRPr="003454F9">
        <w:t>W dni powszednie w godzinach od 8:00-16:00 sala sportowa udostępniona jest przede wszystkim na realizacje zajęć dydaktycznych z zakresu wychowania fizycznego dla szkół gminnych.</w:t>
      </w:r>
    </w:p>
    <w:p w:rsidR="003454F9" w:rsidRPr="003454F9" w:rsidRDefault="003454F9" w:rsidP="003454F9">
      <w:pPr>
        <w:numPr>
          <w:ilvl w:val="0"/>
          <w:numId w:val="2"/>
        </w:numPr>
      </w:pPr>
      <w:r w:rsidRPr="003454F9">
        <w:t>W pozostałych godzinach obiekt udostępniony jest osobom fizycznym i grupom zorganizowanym.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§ 2</w:t>
      </w:r>
    </w:p>
    <w:p w:rsidR="003454F9" w:rsidRPr="003454F9" w:rsidRDefault="003454F9" w:rsidP="003454F9">
      <w:pPr>
        <w:numPr>
          <w:ilvl w:val="0"/>
          <w:numId w:val="3"/>
        </w:numPr>
      </w:pPr>
      <w:r w:rsidRPr="003454F9">
        <w:t>Za korzystanie z hali sportowej pobierane są opłaty wg stawki godzinowej zgodnie z obowiązującym cennikiem zatwierdzonym przez Wójta Gminy.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§ 3</w:t>
      </w:r>
      <w:r w:rsidRPr="003454F9">
        <w:rPr>
          <w:b/>
          <w:bCs/>
        </w:rPr>
        <w:br/>
        <w:t>Z hali sportowej mogą korzystać:</w:t>
      </w:r>
    </w:p>
    <w:p w:rsidR="003454F9" w:rsidRPr="003454F9" w:rsidRDefault="003454F9" w:rsidP="003454F9">
      <w:pPr>
        <w:numPr>
          <w:ilvl w:val="0"/>
          <w:numId w:val="4"/>
        </w:numPr>
      </w:pPr>
      <w:r w:rsidRPr="003454F9">
        <w:t>dzieci i młodzież szkolna pod nadzorem nauczycieli lub instruktorów,</w:t>
      </w:r>
    </w:p>
    <w:p w:rsidR="003454F9" w:rsidRPr="003454F9" w:rsidRDefault="003454F9" w:rsidP="003454F9">
      <w:pPr>
        <w:numPr>
          <w:ilvl w:val="0"/>
          <w:numId w:val="4"/>
        </w:numPr>
      </w:pPr>
      <w:r w:rsidRPr="003454F9">
        <w:t>kluby, sekcje i związki sportowe pod nadzorem instruktora lub trenera,</w:t>
      </w:r>
    </w:p>
    <w:p w:rsidR="003454F9" w:rsidRPr="003454F9" w:rsidRDefault="003454F9" w:rsidP="003454F9">
      <w:pPr>
        <w:numPr>
          <w:ilvl w:val="0"/>
          <w:numId w:val="4"/>
        </w:numPr>
      </w:pPr>
      <w:r w:rsidRPr="003454F9">
        <w:t>zakłady pracy, instytucje, organizacje,</w:t>
      </w:r>
    </w:p>
    <w:p w:rsidR="003454F9" w:rsidRPr="003454F9" w:rsidRDefault="003454F9" w:rsidP="003454F9">
      <w:pPr>
        <w:numPr>
          <w:ilvl w:val="0"/>
          <w:numId w:val="4"/>
        </w:numPr>
      </w:pPr>
      <w:r w:rsidRPr="003454F9">
        <w:t>osoby, które wykupiły bilet, karnet lub biorą udział w zawodach organizowanych przez GOSiR.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§ 4</w:t>
      </w:r>
    </w:p>
    <w:p w:rsidR="003454F9" w:rsidRPr="003454F9" w:rsidRDefault="003454F9" w:rsidP="003454F9">
      <w:pPr>
        <w:numPr>
          <w:ilvl w:val="0"/>
          <w:numId w:val="5"/>
        </w:numPr>
      </w:pPr>
      <w:r w:rsidRPr="003454F9">
        <w:t>Korzystający z sali sportowej zobowiązani są używać strojów sportowych oraz obuwia sportowego.</w:t>
      </w:r>
    </w:p>
    <w:p w:rsidR="003454F9" w:rsidRPr="003454F9" w:rsidRDefault="003454F9" w:rsidP="003454F9">
      <w:pPr>
        <w:numPr>
          <w:ilvl w:val="0"/>
          <w:numId w:val="5"/>
        </w:numPr>
      </w:pPr>
      <w:r w:rsidRPr="003454F9">
        <w:t>Osoby korzystające z obiektu oraz prowadzące zajęcia zobowiązuje się do:</w:t>
      </w:r>
    </w:p>
    <w:p w:rsidR="003454F9" w:rsidRPr="003454F9" w:rsidRDefault="003454F9" w:rsidP="003454F9">
      <w:pPr>
        <w:numPr>
          <w:ilvl w:val="1"/>
          <w:numId w:val="5"/>
        </w:numPr>
      </w:pPr>
      <w:r w:rsidRPr="003454F9">
        <w:t>punktualnego rozpoczęcia i kończenia zajęć,</w:t>
      </w:r>
    </w:p>
    <w:p w:rsidR="003454F9" w:rsidRPr="003454F9" w:rsidRDefault="003454F9" w:rsidP="003454F9">
      <w:pPr>
        <w:numPr>
          <w:ilvl w:val="1"/>
          <w:numId w:val="5"/>
        </w:numPr>
      </w:pPr>
      <w:r w:rsidRPr="003454F9">
        <w:t>utrzymania czystości w obiekcie,</w:t>
      </w:r>
    </w:p>
    <w:p w:rsidR="003454F9" w:rsidRPr="003454F9" w:rsidRDefault="003454F9" w:rsidP="003454F9">
      <w:pPr>
        <w:numPr>
          <w:ilvl w:val="1"/>
          <w:numId w:val="5"/>
        </w:numPr>
      </w:pPr>
      <w:r w:rsidRPr="003454F9">
        <w:t>zabezpieczenia mienia wartościowego we własnym zakresie,</w:t>
      </w:r>
    </w:p>
    <w:p w:rsidR="003454F9" w:rsidRPr="003454F9" w:rsidRDefault="003454F9" w:rsidP="003454F9">
      <w:pPr>
        <w:numPr>
          <w:ilvl w:val="1"/>
          <w:numId w:val="5"/>
        </w:numPr>
      </w:pPr>
      <w:r w:rsidRPr="003454F9">
        <w:t>przestrzegania przepisów bhp, ppoż. i porządkowych.</w:t>
      </w:r>
    </w:p>
    <w:p w:rsidR="003454F9" w:rsidRPr="003454F9" w:rsidRDefault="003454F9" w:rsidP="003454F9">
      <w:pPr>
        <w:numPr>
          <w:ilvl w:val="0"/>
          <w:numId w:val="5"/>
        </w:numPr>
      </w:pPr>
      <w:r w:rsidRPr="003454F9">
        <w:lastRenderedPageBreak/>
        <w:t>Na terenie hali sportowej obowiązuje zachowanie porządku, czystości oraz bezwzględnie podporządkowanie się poleceniom personelu obiektów sportowych i prowadzącego zajęcia.</w:t>
      </w:r>
    </w:p>
    <w:p w:rsidR="003454F9" w:rsidRPr="003454F9" w:rsidRDefault="003454F9" w:rsidP="003454F9">
      <w:pPr>
        <w:numPr>
          <w:ilvl w:val="0"/>
          <w:numId w:val="5"/>
        </w:numPr>
      </w:pPr>
      <w:r w:rsidRPr="003454F9">
        <w:t>O wszystkich uszkodzeniach sprzętu, wyposażenia urządzeń oraz występujących zagrożeniach należy natychmiast powiadomić obsługę obiektu.</w:t>
      </w:r>
    </w:p>
    <w:p w:rsidR="003454F9" w:rsidRPr="003454F9" w:rsidRDefault="003454F9" w:rsidP="003454F9">
      <w:pPr>
        <w:numPr>
          <w:ilvl w:val="0"/>
          <w:numId w:val="5"/>
        </w:numPr>
      </w:pPr>
      <w:r w:rsidRPr="003454F9">
        <w:t>Za bezpieczeństwo i przestrzeganie regulaminu hali sportowej odpowiedzialni są prowadzący zajęcia oraz organizatorzy zawodów, imprez sportowych i innych.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§ 5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Zabrania się wnoszenia na halę sportową:</w:t>
      </w:r>
    </w:p>
    <w:p w:rsidR="003454F9" w:rsidRPr="003454F9" w:rsidRDefault="003454F9" w:rsidP="003454F9">
      <w:pPr>
        <w:numPr>
          <w:ilvl w:val="0"/>
          <w:numId w:val="6"/>
        </w:numPr>
      </w:pPr>
      <w:r w:rsidRPr="003454F9">
        <w:t>wszelkiego rodzaju niebezpiecznych przedmiotów, materiałów wybuchowych wyrobów pirotechnicznych, materiałów grożących pożarem,</w:t>
      </w:r>
    </w:p>
    <w:p w:rsidR="003454F9" w:rsidRPr="003454F9" w:rsidRDefault="003454F9" w:rsidP="003454F9">
      <w:pPr>
        <w:numPr>
          <w:ilvl w:val="0"/>
          <w:numId w:val="6"/>
        </w:numPr>
      </w:pPr>
      <w:r w:rsidRPr="003454F9">
        <w:t>środków odurzających lub substancji psychotropowych,</w:t>
      </w:r>
    </w:p>
    <w:p w:rsidR="003454F9" w:rsidRPr="003454F9" w:rsidRDefault="003454F9" w:rsidP="003454F9">
      <w:pPr>
        <w:numPr>
          <w:ilvl w:val="0"/>
          <w:numId w:val="6"/>
        </w:numPr>
      </w:pPr>
      <w:r w:rsidRPr="003454F9">
        <w:t>puszek, butelek, itp. wykonanych z kruchego lub twardego materiału,</w:t>
      </w:r>
    </w:p>
    <w:p w:rsidR="003454F9" w:rsidRPr="003454F9" w:rsidRDefault="003454F9" w:rsidP="003454F9">
      <w:pPr>
        <w:numPr>
          <w:ilvl w:val="0"/>
          <w:numId w:val="6"/>
        </w:numPr>
      </w:pPr>
      <w:r w:rsidRPr="003454F9">
        <w:t>napojów alkoholowych.</w:t>
      </w:r>
    </w:p>
    <w:p w:rsidR="003454F9" w:rsidRPr="003454F9" w:rsidRDefault="003454F9" w:rsidP="003454F9">
      <w:pPr>
        <w:rPr>
          <w:b/>
          <w:bCs/>
        </w:rPr>
      </w:pPr>
      <w:r w:rsidRPr="003454F9">
        <w:rPr>
          <w:b/>
          <w:bCs/>
        </w:rPr>
        <w:t>Ponadto zakazuje się:</w:t>
      </w:r>
    </w:p>
    <w:p w:rsidR="003454F9" w:rsidRPr="003454F9" w:rsidRDefault="003454F9" w:rsidP="003454F9">
      <w:pPr>
        <w:numPr>
          <w:ilvl w:val="0"/>
          <w:numId w:val="7"/>
        </w:numPr>
      </w:pPr>
      <w:r w:rsidRPr="003454F9">
        <w:t>wstępu osobom w stanie wskazującym na spożycie alkoholu lub wszelkiego rodzaju środków odurzających,</w:t>
      </w:r>
    </w:p>
    <w:p w:rsidR="003454F9" w:rsidRPr="003454F9" w:rsidRDefault="003454F9" w:rsidP="003454F9">
      <w:pPr>
        <w:numPr>
          <w:ilvl w:val="0"/>
          <w:numId w:val="7"/>
        </w:numPr>
      </w:pPr>
      <w:r w:rsidRPr="003454F9">
        <w:t>wchodzić na płytę bez zezwolenia,</w:t>
      </w:r>
    </w:p>
    <w:p w:rsidR="003454F9" w:rsidRPr="003454F9" w:rsidRDefault="003454F9" w:rsidP="003454F9">
      <w:pPr>
        <w:numPr>
          <w:ilvl w:val="0"/>
          <w:numId w:val="7"/>
        </w:numPr>
      </w:pPr>
      <w:r w:rsidRPr="003454F9">
        <w:t>wprowadzać na teren hali zwierząt,</w:t>
      </w:r>
    </w:p>
    <w:p w:rsidR="003454F9" w:rsidRPr="003454F9" w:rsidRDefault="003454F9" w:rsidP="003454F9">
      <w:pPr>
        <w:numPr>
          <w:ilvl w:val="0"/>
          <w:numId w:val="7"/>
        </w:numPr>
      </w:pPr>
      <w:r w:rsidRPr="003454F9">
        <w:t>spożywania alkoholu oraz palenia tytoniu,</w:t>
      </w:r>
    </w:p>
    <w:p w:rsidR="003454F9" w:rsidRPr="003454F9" w:rsidRDefault="003454F9" w:rsidP="003454F9">
      <w:pPr>
        <w:jc w:val="center"/>
        <w:rPr>
          <w:b/>
          <w:bCs/>
        </w:rPr>
      </w:pPr>
      <w:r w:rsidRPr="003454F9">
        <w:rPr>
          <w:b/>
          <w:bCs/>
        </w:rPr>
        <w:t>§ 6</w:t>
      </w:r>
    </w:p>
    <w:p w:rsidR="003454F9" w:rsidRPr="003454F9" w:rsidRDefault="003454F9" w:rsidP="003454F9">
      <w:pPr>
        <w:numPr>
          <w:ilvl w:val="0"/>
          <w:numId w:val="8"/>
        </w:numPr>
      </w:pPr>
      <w:r w:rsidRPr="003454F9">
        <w:t>Osoby naruszające porządek publiczny lub przepisy niniejszego regulaminu będą usuwane z terenu hali sportowej niezależnie od ewentualnego skierowania sprawy na drogę postępowania administracyjnego.</w:t>
      </w:r>
    </w:p>
    <w:p w:rsidR="003454F9" w:rsidRPr="003454F9" w:rsidRDefault="003454F9" w:rsidP="003454F9">
      <w:pPr>
        <w:numPr>
          <w:ilvl w:val="0"/>
          <w:numId w:val="8"/>
        </w:numPr>
      </w:pPr>
      <w:r w:rsidRPr="003454F9">
        <w:t>Osoby uszkadzające sprzęt lub urządzenia hali sportowej ponoszą odpowiedzialność materialną za wyrządzone szkody.</w:t>
      </w:r>
    </w:p>
    <w:p w:rsidR="003454F9" w:rsidRPr="003454F9" w:rsidRDefault="003454F9" w:rsidP="003454F9">
      <w:pPr>
        <w:numPr>
          <w:ilvl w:val="0"/>
          <w:numId w:val="8"/>
        </w:numPr>
      </w:pPr>
      <w:r w:rsidRPr="003454F9">
        <w:t>Osoby korzystające z hali sportowej zobowiązuje się do zapoznania z powyższym REGULAMINEM i przestrzegania go.</w:t>
      </w:r>
    </w:p>
    <w:p w:rsidR="003454F9" w:rsidRPr="003454F9" w:rsidRDefault="003454F9" w:rsidP="003454F9">
      <w:pPr>
        <w:numPr>
          <w:ilvl w:val="0"/>
          <w:numId w:val="8"/>
        </w:numPr>
      </w:pPr>
      <w:r w:rsidRPr="003454F9">
        <w:t>Osoby korzystające z hali sportowej uczestniczą w zajęciach na własną odpowiedzialność</w:t>
      </w:r>
    </w:p>
    <w:p w:rsidR="003454F9" w:rsidRPr="003454F9" w:rsidRDefault="003454F9" w:rsidP="003454F9">
      <w:pPr>
        <w:numPr>
          <w:ilvl w:val="0"/>
          <w:numId w:val="8"/>
        </w:numPr>
      </w:pPr>
      <w:r w:rsidRPr="003454F9">
        <w:t>Skargi i wnioski przyjmuje Dyrektor GOSiR.</w:t>
      </w:r>
    </w:p>
    <w:p w:rsidR="003454F9" w:rsidRPr="003454F9" w:rsidRDefault="003454F9" w:rsidP="003454F9">
      <w:pPr>
        <w:jc w:val="center"/>
        <w:rPr>
          <w:b/>
          <w:bCs/>
        </w:rPr>
      </w:pPr>
      <w:bookmarkStart w:id="0" w:name="_GoBack"/>
      <w:r w:rsidRPr="003454F9">
        <w:rPr>
          <w:b/>
          <w:bCs/>
        </w:rPr>
        <w:t>§ 7</w:t>
      </w:r>
    </w:p>
    <w:bookmarkEnd w:id="0"/>
    <w:p w:rsidR="003454F9" w:rsidRPr="003454F9" w:rsidRDefault="003454F9" w:rsidP="003454F9">
      <w:r w:rsidRPr="003454F9">
        <w:t>W celu prawidłowego realizowania priorytetów korzystania z hali sportowej określonych Regulaminem, zainteresowane szkoły, kluby sportowe i zorganizowane grupy pragnące dokonać rezerwacji wynajmu hali na kolejny rok, powinny złożyć swoje podania wraz z wykazem wszystkich terminów, najpóźniej do 20 lipca – szkoły i pozostali do 20 października każdego roku, Dyrektorowi GOSiR.</w:t>
      </w:r>
      <w:r w:rsidRPr="003454F9">
        <w:br/>
        <w:t>Grupy nie zgłoszone korzystać będą w terminach nie zarezerwowanych.</w:t>
      </w:r>
    </w:p>
    <w:p w:rsidR="003454F9" w:rsidRPr="003454F9" w:rsidRDefault="003454F9" w:rsidP="003454F9">
      <w:pPr>
        <w:rPr>
          <w:b/>
          <w:bCs/>
        </w:rPr>
      </w:pPr>
      <w:r w:rsidRPr="003454F9">
        <w:rPr>
          <w:b/>
          <w:bCs/>
        </w:rPr>
        <w:lastRenderedPageBreak/>
        <w:t>W podaniu należy zaznaczyć:</w:t>
      </w:r>
    </w:p>
    <w:p w:rsidR="003454F9" w:rsidRPr="003454F9" w:rsidRDefault="003454F9" w:rsidP="003454F9">
      <w:pPr>
        <w:numPr>
          <w:ilvl w:val="0"/>
          <w:numId w:val="9"/>
        </w:numPr>
      </w:pPr>
      <w:r w:rsidRPr="003454F9">
        <w:t>imię i nazwisko podpisującego umowę,</w:t>
      </w:r>
    </w:p>
    <w:p w:rsidR="003454F9" w:rsidRPr="003454F9" w:rsidRDefault="003454F9" w:rsidP="003454F9">
      <w:pPr>
        <w:numPr>
          <w:ilvl w:val="0"/>
          <w:numId w:val="9"/>
        </w:numPr>
      </w:pPr>
      <w:r w:rsidRPr="003454F9">
        <w:t>pełną nazwę wynajmującego i jego adres,</w:t>
      </w:r>
    </w:p>
    <w:p w:rsidR="003454F9" w:rsidRPr="003454F9" w:rsidRDefault="003454F9" w:rsidP="003454F9">
      <w:pPr>
        <w:numPr>
          <w:ilvl w:val="0"/>
          <w:numId w:val="9"/>
        </w:numPr>
      </w:pPr>
      <w:r w:rsidRPr="003454F9">
        <w:t>osobę odpowiedzialna za grupę korzystającą z hali i numer telefonu kontaktowego,</w:t>
      </w:r>
    </w:p>
    <w:p w:rsidR="003454F9" w:rsidRPr="003454F9" w:rsidRDefault="003454F9" w:rsidP="003454F9">
      <w:pPr>
        <w:numPr>
          <w:ilvl w:val="0"/>
          <w:numId w:val="9"/>
        </w:numPr>
      </w:pPr>
      <w:r w:rsidRPr="003454F9">
        <w:t>szczegółowe terminy wynajmu,</w:t>
      </w:r>
    </w:p>
    <w:p w:rsidR="003454F9" w:rsidRPr="003454F9" w:rsidRDefault="003454F9" w:rsidP="003454F9">
      <w:pPr>
        <w:numPr>
          <w:ilvl w:val="0"/>
          <w:numId w:val="9"/>
        </w:numPr>
      </w:pPr>
      <w:r w:rsidRPr="003454F9">
        <w:t>sposób rozliczania w przypadku opłat za wynajem pomieszczeń hali.</w:t>
      </w:r>
    </w:p>
    <w:p w:rsidR="00F77FFD" w:rsidRDefault="00F77FFD"/>
    <w:sectPr w:rsidR="00F7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AF0"/>
    <w:multiLevelType w:val="multilevel"/>
    <w:tmpl w:val="0978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F5BF3"/>
    <w:multiLevelType w:val="multilevel"/>
    <w:tmpl w:val="837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E7F4F"/>
    <w:multiLevelType w:val="multilevel"/>
    <w:tmpl w:val="9DE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D2794"/>
    <w:multiLevelType w:val="multilevel"/>
    <w:tmpl w:val="2F34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F646D"/>
    <w:multiLevelType w:val="multilevel"/>
    <w:tmpl w:val="DF2C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9D0E0C"/>
    <w:multiLevelType w:val="multilevel"/>
    <w:tmpl w:val="2FD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06AE8"/>
    <w:multiLevelType w:val="multilevel"/>
    <w:tmpl w:val="02C6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61233"/>
    <w:multiLevelType w:val="multilevel"/>
    <w:tmpl w:val="D646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C5691"/>
    <w:multiLevelType w:val="multilevel"/>
    <w:tmpl w:val="8EF6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F9"/>
    <w:rsid w:val="003454F9"/>
    <w:rsid w:val="00F7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EB14"/>
  <w15:chartTrackingRefBased/>
  <w15:docId w15:val="{D17A9304-3541-4E07-9885-4127C1FD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2024-09-09T10:48:00Z</dcterms:created>
  <dcterms:modified xsi:type="dcterms:W3CDTF">2024-09-09T10:51:00Z</dcterms:modified>
</cp:coreProperties>
</file>